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469E8" w14:textId="4A99D12E" w:rsidR="003D5FA3" w:rsidRPr="00EE0B1D" w:rsidRDefault="00EE0B1D" w:rsidP="003C28C2">
      <w:pPr>
        <w:spacing w:before="240" w:after="240" w:line="276" w:lineRule="auto"/>
        <w:rPr>
          <w:rFonts w:ascii="Roboto" w:eastAsia="Open Sans" w:hAnsi="Roboto" w:cs="Open Sans"/>
          <w:color w:val="646363"/>
          <w:sz w:val="18"/>
          <w:szCs w:val="18"/>
        </w:rPr>
      </w:pPr>
      <w:r w:rsidRPr="00EE0B1D">
        <w:rPr>
          <w:rFonts w:ascii="Roboto" w:eastAsia="Open Sans" w:hAnsi="Roboto" w:cs="Open Sans"/>
          <w:color w:val="646363"/>
          <w:sz w:val="18"/>
          <w:szCs w:val="18"/>
        </w:rPr>
        <w:t>Vorlage f</w:t>
      </w:r>
      <w:r w:rsidR="653BACCB" w:rsidRPr="00EE0B1D">
        <w:rPr>
          <w:rFonts w:ascii="Roboto" w:eastAsia="Open Sans" w:hAnsi="Roboto" w:cs="Open Sans"/>
          <w:color w:val="646363"/>
          <w:sz w:val="18"/>
          <w:szCs w:val="18"/>
        </w:rPr>
        <w:t xml:space="preserve">ür die Gemeindezeitung, </w:t>
      </w:r>
      <w:r w:rsidR="006E5943">
        <w:rPr>
          <w:rFonts w:ascii="Roboto" w:eastAsia="Open Sans" w:hAnsi="Roboto" w:cs="Open Sans"/>
          <w:color w:val="646363"/>
          <w:sz w:val="18"/>
          <w:szCs w:val="18"/>
        </w:rPr>
        <w:t>Feber</w:t>
      </w:r>
      <w:r w:rsidR="653BACCB" w:rsidRPr="00EE0B1D">
        <w:rPr>
          <w:rFonts w:ascii="Roboto" w:eastAsia="Open Sans" w:hAnsi="Roboto" w:cs="Open Sans"/>
          <w:color w:val="646363"/>
          <w:sz w:val="18"/>
          <w:szCs w:val="18"/>
        </w:rPr>
        <w:t xml:space="preserve"> 2023</w:t>
      </w:r>
    </w:p>
    <w:p w14:paraId="3E47276D" w14:textId="76A5664A" w:rsidR="003D5FA3" w:rsidRPr="00EE0B1D" w:rsidRDefault="003D5FA3" w:rsidP="003C28C2">
      <w:pPr>
        <w:spacing w:before="240" w:after="200" w:line="276" w:lineRule="auto"/>
        <w:rPr>
          <w:rFonts w:ascii="Roboto" w:eastAsia="Open Sans" w:hAnsi="Roboto" w:cs="Open Sans"/>
          <w:color w:val="646363"/>
        </w:rPr>
      </w:pPr>
    </w:p>
    <w:p w14:paraId="132B9131" w14:textId="6B6B994C" w:rsidR="003D5FA3" w:rsidRPr="00EE0B1D" w:rsidRDefault="003D5FA3" w:rsidP="003C28C2">
      <w:pPr>
        <w:spacing w:before="240" w:after="200" w:line="276" w:lineRule="auto"/>
        <w:rPr>
          <w:rFonts w:ascii="Roboto" w:eastAsia="Open Sans" w:hAnsi="Roboto" w:cs="Open Sans"/>
          <w:color w:val="646363"/>
        </w:rPr>
      </w:pPr>
    </w:p>
    <w:p w14:paraId="5E3B6FDA" w14:textId="76F97463" w:rsidR="003D5FA3" w:rsidRPr="00EE0B1D" w:rsidRDefault="653BACCB" w:rsidP="003C28C2">
      <w:pPr>
        <w:spacing w:before="240" w:after="200" w:line="276" w:lineRule="auto"/>
        <w:rPr>
          <w:rFonts w:ascii="Roboto" w:eastAsia="Open Sans" w:hAnsi="Roboto" w:cs="Open Sans"/>
          <w:color w:val="646363"/>
          <w:sz w:val="32"/>
          <w:szCs w:val="32"/>
        </w:rPr>
      </w:pPr>
      <w:r w:rsidRPr="00EE0B1D">
        <w:rPr>
          <w:rFonts w:ascii="Roboto" w:eastAsia="Open Sans" w:hAnsi="Roboto" w:cs="Open Sans"/>
          <w:b/>
          <w:bCs/>
          <w:color w:val="646363"/>
          <w:sz w:val="32"/>
          <w:szCs w:val="32"/>
        </w:rPr>
        <w:t xml:space="preserve">Sicher unterwegs mit Kleinkindern </w:t>
      </w:r>
    </w:p>
    <w:p w14:paraId="3683E9E4" w14:textId="711642FD" w:rsidR="003D5FA3" w:rsidRPr="00A702A6" w:rsidRDefault="6C43E639" w:rsidP="003C28C2">
      <w:pPr>
        <w:spacing w:before="240" w:after="200" w:line="276" w:lineRule="auto"/>
        <w:rPr>
          <w:rFonts w:ascii="Roboto" w:eastAsia="Open Sans" w:hAnsi="Roboto" w:cs="Open Sans"/>
          <w:color w:val="646363"/>
        </w:rPr>
      </w:pPr>
      <w:r w:rsidRPr="1E157815">
        <w:rPr>
          <w:rFonts w:ascii="Roboto" w:eastAsia="Open Sans" w:hAnsi="Roboto" w:cs="Open Sans"/>
          <w:b/>
          <w:color w:val="646363"/>
          <w:lang w:val="de-AT"/>
        </w:rPr>
        <w:t>Kosten sparen, das Klima schützen und etwas für die eigene Gesundheit tun – Eltern k</w:t>
      </w:r>
      <w:r w:rsidR="486A2A2D" w:rsidRPr="1E157815">
        <w:rPr>
          <w:rFonts w:ascii="Roboto" w:eastAsia="Open Sans" w:hAnsi="Roboto" w:cs="Open Sans"/>
          <w:b/>
          <w:color w:val="646363"/>
          <w:lang w:val="de-AT"/>
        </w:rPr>
        <w:t>önnen nicht früh genug beginnen, Kinder mit dem Fahrrad vertraut zu machen</w:t>
      </w:r>
      <w:r w:rsidR="003D7484">
        <w:rPr>
          <w:rFonts w:ascii="Roboto" w:eastAsia="Open Sans" w:hAnsi="Roboto" w:cs="Open Sans"/>
          <w:b/>
          <w:color w:val="646363"/>
          <w:lang w:val="de-AT"/>
        </w:rPr>
        <w:t>.</w:t>
      </w:r>
    </w:p>
    <w:p w14:paraId="45771758" w14:textId="0A99E72E" w:rsidR="003D5FA3" w:rsidRPr="00A702A6" w:rsidRDefault="653BACCB" w:rsidP="003C28C2">
      <w:pPr>
        <w:spacing w:before="240" w:after="0" w:line="276" w:lineRule="auto"/>
        <w:rPr>
          <w:rFonts w:ascii="Roboto" w:eastAsia="Open Sans" w:hAnsi="Roboto" w:cs="Open Sans"/>
          <w:color w:val="646363"/>
        </w:rPr>
      </w:pPr>
      <w:r w:rsidRPr="1E157815">
        <w:rPr>
          <w:rFonts w:ascii="Roboto" w:eastAsia="Open Sans" w:hAnsi="Roboto" w:cs="Open Sans"/>
          <w:color w:val="646363"/>
          <w:lang w:val="de-AT"/>
        </w:rPr>
        <w:t>In die Kinderkrippe, zum Turnen oder ins Eltern-Kind-Zentrum: Im Alter zwischen eins und drei Jahren beginnen Kinder üblicherweise mit ihren Eltern Alltagswege zurückzulegen. Für die jungen Familien stellt sich dann die Frage: Wie komme ich sicher und schnell von A nach B</w:t>
      </w:r>
      <w:r w:rsidR="6917B794" w:rsidRPr="1E157815">
        <w:rPr>
          <w:rFonts w:ascii="Roboto" w:eastAsia="Open Sans" w:hAnsi="Roboto" w:cs="Open Sans"/>
          <w:color w:val="646363"/>
          <w:lang w:val="de-AT"/>
        </w:rPr>
        <w:t xml:space="preserve">? </w:t>
      </w:r>
      <w:r w:rsidR="00C8232D">
        <w:rPr>
          <w:rFonts w:ascii="Roboto" w:eastAsia="Open Sans" w:hAnsi="Roboto" w:cs="Open Sans"/>
          <w:color w:val="646363"/>
          <w:lang w:val="de-AT"/>
        </w:rPr>
        <w:t>I</w:t>
      </w:r>
      <w:r w:rsidRPr="1E157815">
        <w:rPr>
          <w:rFonts w:ascii="Roboto" w:eastAsia="Open Sans" w:hAnsi="Roboto" w:cs="Open Sans"/>
          <w:color w:val="646363"/>
          <w:lang w:val="de-AT"/>
        </w:rPr>
        <w:t xml:space="preserve">nnerhalb von Gemeinden hat das Auto hier für viele ausgedient. Die hohen Kosten, lästige Parkplatzsuche und nicht zuletzt der Klimaschutz sind gute Gründe, um auf das Auto zu verzichten und Alternativen zu nutzen. </w:t>
      </w:r>
    </w:p>
    <w:p w14:paraId="40C0511A" w14:textId="1D402B0D" w:rsidR="003D5FA3" w:rsidRPr="00A702A6" w:rsidRDefault="43333977" w:rsidP="003C28C2">
      <w:pPr>
        <w:spacing w:before="240" w:after="0" w:line="276" w:lineRule="auto"/>
        <w:rPr>
          <w:rFonts w:ascii="Roboto" w:eastAsia="Open Sans" w:hAnsi="Roboto" w:cs="Open Sans"/>
          <w:color w:val="646363"/>
          <w:lang w:val="de-AT"/>
        </w:rPr>
      </w:pPr>
      <w:r w:rsidRPr="1E157815">
        <w:rPr>
          <w:rFonts w:ascii="Roboto" w:eastAsia="Open Sans" w:hAnsi="Roboto" w:cs="Open Sans"/>
          <w:color w:val="646363"/>
          <w:lang w:val="de-AT"/>
        </w:rPr>
        <w:t xml:space="preserve">Das Fahrrad stellt hier </w:t>
      </w:r>
      <w:r w:rsidR="00C8232D">
        <w:rPr>
          <w:rFonts w:ascii="Roboto" w:eastAsia="Open Sans" w:hAnsi="Roboto" w:cs="Open Sans"/>
          <w:color w:val="646363"/>
          <w:lang w:val="de-AT"/>
        </w:rPr>
        <w:t>eine</w:t>
      </w:r>
      <w:r w:rsidRPr="1E157815">
        <w:rPr>
          <w:rFonts w:ascii="Roboto" w:eastAsia="Open Sans" w:hAnsi="Roboto" w:cs="Open Sans"/>
          <w:color w:val="646363"/>
          <w:lang w:val="de-AT"/>
        </w:rPr>
        <w:t xml:space="preserve"> Alternative dar</w:t>
      </w:r>
      <w:r w:rsidR="00283B03" w:rsidRPr="1E157815">
        <w:rPr>
          <w:rFonts w:ascii="Roboto" w:eastAsia="Open Sans" w:hAnsi="Roboto" w:cs="Open Sans"/>
          <w:color w:val="646363"/>
          <w:lang w:val="de-AT"/>
        </w:rPr>
        <w:t xml:space="preserve"> </w:t>
      </w:r>
      <w:r w:rsidR="00283B03" w:rsidRPr="1E157815">
        <w:rPr>
          <w:rFonts w:ascii="Open Sans" w:eastAsia="Open Sans" w:hAnsi="Open Sans" w:cs="Open Sans"/>
          <w:color w:val="646363"/>
          <w:lang w:val="de-AT"/>
        </w:rPr>
        <w:t>– ob mit Kindersitz, Anhänger oder als Lastenrad</w:t>
      </w:r>
      <w:r w:rsidRPr="1E157815">
        <w:rPr>
          <w:rFonts w:ascii="Roboto" w:eastAsia="Open Sans" w:hAnsi="Roboto" w:cs="Open Sans"/>
          <w:color w:val="646363"/>
          <w:lang w:val="de-AT"/>
        </w:rPr>
        <w:t xml:space="preserve">. </w:t>
      </w:r>
      <w:r w:rsidR="69C32B20" w:rsidRPr="1E157815">
        <w:rPr>
          <w:rFonts w:ascii="Roboto" w:eastAsia="Open Sans" w:hAnsi="Roboto" w:cs="Open Sans"/>
          <w:color w:val="646363"/>
          <w:lang w:val="de-AT"/>
        </w:rPr>
        <w:t>42% der Autofahrten in Tirol finden auf Distanzen von weniger als 5 km statt. Ent</w:t>
      </w:r>
      <w:r w:rsidR="10531CCA" w:rsidRPr="1E157815">
        <w:rPr>
          <w:rFonts w:ascii="Roboto" w:eastAsia="Open Sans" w:hAnsi="Roboto" w:cs="Open Sans"/>
          <w:color w:val="646363"/>
          <w:lang w:val="de-AT"/>
        </w:rPr>
        <w:t>fernungen, die mit dem Fahrrad problemlos bewälti</w:t>
      </w:r>
      <w:r w:rsidR="72DFF721" w:rsidRPr="1E157815">
        <w:rPr>
          <w:rFonts w:ascii="Roboto" w:eastAsia="Open Sans" w:hAnsi="Roboto" w:cs="Open Sans"/>
          <w:color w:val="646363"/>
          <w:lang w:val="de-AT"/>
        </w:rPr>
        <w:t>gt</w:t>
      </w:r>
      <w:r w:rsidR="10531CCA" w:rsidRPr="1E157815">
        <w:rPr>
          <w:rFonts w:ascii="Roboto" w:eastAsia="Open Sans" w:hAnsi="Roboto" w:cs="Open Sans"/>
          <w:color w:val="646363"/>
          <w:lang w:val="de-AT"/>
        </w:rPr>
        <w:t xml:space="preserve"> werden können.</w:t>
      </w:r>
      <w:r w:rsidR="278F3771" w:rsidRPr="1E157815">
        <w:rPr>
          <w:rFonts w:ascii="Roboto" w:eastAsia="Open Sans" w:hAnsi="Roboto" w:cs="Open Sans"/>
          <w:color w:val="646363"/>
          <w:lang w:val="de-AT"/>
        </w:rPr>
        <w:t xml:space="preserve"> </w:t>
      </w:r>
      <w:r w:rsidR="7C5AB61F" w:rsidRPr="1E157815">
        <w:rPr>
          <w:rFonts w:ascii="Roboto" w:eastAsia="Open Sans" w:hAnsi="Roboto" w:cs="Open Sans"/>
          <w:color w:val="646363"/>
          <w:lang w:val="de-AT"/>
        </w:rPr>
        <w:t>Der Umstieg aufs Fahrrad verringert Lärm, Staub und</w:t>
      </w:r>
      <w:r w:rsidR="16A1AD23" w:rsidRPr="1E157815">
        <w:rPr>
          <w:rFonts w:ascii="Roboto" w:eastAsia="Open Sans" w:hAnsi="Roboto" w:cs="Open Sans"/>
          <w:color w:val="646363"/>
          <w:lang w:val="de-AT"/>
        </w:rPr>
        <w:t xml:space="preserve"> Feinstaub in der Gemeinde. Radelnde </w:t>
      </w:r>
      <w:r w:rsidR="19DC14E2" w:rsidRPr="1E157815">
        <w:rPr>
          <w:rFonts w:ascii="Roboto" w:eastAsia="Open Sans" w:hAnsi="Roboto" w:cs="Open Sans"/>
          <w:color w:val="646363"/>
          <w:lang w:val="de-AT"/>
        </w:rPr>
        <w:t>Eltern tragen also aktiv dazu bei</w:t>
      </w:r>
      <w:r w:rsidR="78AA5558" w:rsidRPr="1E157815">
        <w:rPr>
          <w:rFonts w:ascii="Roboto" w:eastAsia="Open Sans" w:hAnsi="Roboto" w:cs="Open Sans"/>
          <w:color w:val="646363"/>
          <w:lang w:val="de-AT"/>
        </w:rPr>
        <w:t xml:space="preserve">, das Risiko </w:t>
      </w:r>
      <w:r w:rsidR="0047110B" w:rsidRPr="1E157815">
        <w:rPr>
          <w:rFonts w:ascii="Roboto" w:eastAsia="Open Sans" w:hAnsi="Roboto" w:cs="Open Sans"/>
          <w:color w:val="646363"/>
          <w:lang w:val="de-AT"/>
        </w:rPr>
        <w:t>von</w:t>
      </w:r>
      <w:r w:rsidR="78AA5558" w:rsidRPr="1E157815">
        <w:rPr>
          <w:rFonts w:ascii="Roboto" w:eastAsia="Open Sans" w:hAnsi="Roboto" w:cs="Open Sans"/>
          <w:color w:val="646363"/>
          <w:lang w:val="de-AT"/>
        </w:rPr>
        <w:t xml:space="preserve"> Asthma und </w:t>
      </w:r>
      <w:r w:rsidR="0A66EB97" w:rsidRPr="1E157815">
        <w:rPr>
          <w:rFonts w:ascii="Roboto" w:eastAsia="Open Sans" w:hAnsi="Roboto" w:cs="Open Sans"/>
          <w:color w:val="646363"/>
          <w:lang w:val="de-AT"/>
        </w:rPr>
        <w:t xml:space="preserve">anderen Lungenerkrankungen zu senken. Durch die körperliche Aktivität </w:t>
      </w:r>
      <w:r w:rsidR="1C924A7F" w:rsidRPr="1E157815">
        <w:rPr>
          <w:rFonts w:ascii="Roboto" w:eastAsia="Open Sans" w:hAnsi="Roboto" w:cs="Open Sans"/>
          <w:color w:val="646363"/>
          <w:lang w:val="de-AT"/>
        </w:rPr>
        <w:t xml:space="preserve">mindern </w:t>
      </w:r>
      <w:r w:rsidR="0047110B" w:rsidRPr="1E157815">
        <w:rPr>
          <w:rFonts w:ascii="Roboto" w:eastAsia="Open Sans" w:hAnsi="Roboto" w:cs="Open Sans"/>
          <w:color w:val="646363"/>
          <w:lang w:val="de-AT"/>
        </w:rPr>
        <w:t xml:space="preserve">Mamas und Papas </w:t>
      </w:r>
      <w:r w:rsidR="1C924A7F" w:rsidRPr="1E157815">
        <w:rPr>
          <w:rFonts w:ascii="Roboto" w:eastAsia="Open Sans" w:hAnsi="Roboto" w:cs="Open Sans"/>
          <w:color w:val="646363"/>
          <w:lang w:val="de-AT"/>
        </w:rPr>
        <w:t xml:space="preserve">auch das eigene </w:t>
      </w:r>
      <w:r w:rsidR="0FC51DB7" w:rsidRPr="1E157815">
        <w:rPr>
          <w:rFonts w:ascii="Roboto" w:eastAsia="Open Sans" w:hAnsi="Roboto" w:cs="Open Sans"/>
          <w:color w:val="646363"/>
          <w:lang w:val="de-AT"/>
        </w:rPr>
        <w:t>R</w:t>
      </w:r>
      <w:r w:rsidR="1C924A7F" w:rsidRPr="1E157815">
        <w:rPr>
          <w:rFonts w:ascii="Roboto" w:eastAsia="Open Sans" w:hAnsi="Roboto" w:cs="Open Sans"/>
          <w:color w:val="646363"/>
          <w:lang w:val="de-AT"/>
        </w:rPr>
        <w:t>isiko</w:t>
      </w:r>
      <w:r w:rsidR="591DF1FA" w:rsidRPr="1E157815">
        <w:rPr>
          <w:rFonts w:ascii="Roboto" w:eastAsia="Open Sans" w:hAnsi="Roboto" w:cs="Open Sans"/>
          <w:color w:val="646363"/>
          <w:lang w:val="de-AT"/>
        </w:rPr>
        <w:t xml:space="preserve"> für Herz-Kreislauf-Erkrankungen um 46 Prozent.</w:t>
      </w:r>
    </w:p>
    <w:p w14:paraId="1336AA1B" w14:textId="2B0895A8" w:rsidR="003D5FA3" w:rsidRPr="00A702A6" w:rsidRDefault="782929DB" w:rsidP="003C28C2">
      <w:pPr>
        <w:spacing w:before="240" w:after="0" w:line="276" w:lineRule="auto"/>
        <w:rPr>
          <w:rFonts w:ascii="Roboto" w:eastAsia="Open Sans" w:hAnsi="Roboto" w:cs="Open Sans"/>
          <w:b/>
          <w:color w:val="646363"/>
          <w:lang w:val="de-AT"/>
        </w:rPr>
      </w:pPr>
      <w:r w:rsidRPr="1E157815">
        <w:rPr>
          <w:rFonts w:ascii="Roboto" w:eastAsia="Open Sans" w:hAnsi="Roboto" w:cs="Open Sans"/>
          <w:b/>
          <w:color w:val="646363"/>
          <w:lang w:val="de-AT"/>
        </w:rPr>
        <w:t>Sicherheit ist oberstes Gebot</w:t>
      </w:r>
      <w:r w:rsidR="42334A46" w:rsidRPr="1E157815">
        <w:rPr>
          <w:rFonts w:ascii="Roboto" w:eastAsia="Open Sans" w:hAnsi="Roboto" w:cs="Open Sans"/>
          <w:b/>
          <w:color w:val="646363"/>
          <w:lang w:val="de-AT"/>
        </w:rPr>
        <w:t xml:space="preserve"> – nie ohne meinen Helm</w:t>
      </w:r>
    </w:p>
    <w:p w14:paraId="378CF17C" w14:textId="4F3DF5E7" w:rsidR="003D5FA3" w:rsidRPr="00A702A6" w:rsidRDefault="653BACCB" w:rsidP="003C28C2">
      <w:pPr>
        <w:spacing w:before="240" w:after="0" w:line="276" w:lineRule="auto"/>
        <w:rPr>
          <w:rFonts w:ascii="Roboto" w:eastAsia="Open Sans" w:hAnsi="Roboto" w:cs="Open Sans"/>
          <w:color w:val="646363"/>
          <w:lang w:val="de-AT"/>
        </w:rPr>
      </w:pPr>
      <w:r w:rsidRPr="1E157815">
        <w:rPr>
          <w:rFonts w:ascii="Roboto" w:eastAsia="Open Sans" w:hAnsi="Roboto" w:cs="Open Sans"/>
          <w:color w:val="646363"/>
          <w:lang w:val="de-AT"/>
        </w:rPr>
        <w:t>Wie sichere ich mein Kind am besten beim Fahrradfahren? Wo gibt es gute Radwege in meiner Gemeinde? Und welche</w:t>
      </w:r>
      <w:r w:rsidR="06272639" w:rsidRPr="1E157815">
        <w:rPr>
          <w:rFonts w:ascii="Roboto" w:eastAsia="Open Sans" w:hAnsi="Roboto" w:cs="Open Sans"/>
          <w:color w:val="646363"/>
          <w:lang w:val="de-AT"/>
        </w:rPr>
        <w:t xml:space="preserve"> Ausrüstung</w:t>
      </w:r>
      <w:r w:rsidRPr="1E157815">
        <w:rPr>
          <w:rFonts w:ascii="Roboto" w:eastAsia="Open Sans" w:hAnsi="Roboto" w:cs="Open Sans"/>
          <w:color w:val="646363"/>
          <w:lang w:val="de-AT"/>
        </w:rPr>
        <w:t xml:space="preserve"> ist d</w:t>
      </w:r>
      <w:r w:rsidR="0B220FC0" w:rsidRPr="1E157815">
        <w:rPr>
          <w:rFonts w:ascii="Roboto" w:eastAsia="Open Sans" w:hAnsi="Roboto" w:cs="Open Sans"/>
          <w:color w:val="646363"/>
          <w:lang w:val="de-AT"/>
        </w:rPr>
        <w:t>ie</w:t>
      </w:r>
      <w:r w:rsidRPr="1E157815">
        <w:rPr>
          <w:rFonts w:ascii="Roboto" w:eastAsia="Open Sans" w:hAnsi="Roboto" w:cs="Open Sans"/>
          <w:color w:val="646363"/>
          <w:lang w:val="de-AT"/>
        </w:rPr>
        <w:t xml:space="preserve"> richtige für uns?</w:t>
      </w:r>
      <w:r w:rsidR="51B6ACAB" w:rsidRPr="1E157815">
        <w:rPr>
          <w:rFonts w:ascii="Roboto" w:eastAsia="Open Sans" w:hAnsi="Roboto" w:cs="Open Sans"/>
          <w:color w:val="646363"/>
          <w:lang w:val="de-AT"/>
        </w:rPr>
        <w:t xml:space="preserve"> </w:t>
      </w:r>
      <w:r w:rsidRPr="1E157815">
        <w:rPr>
          <w:rFonts w:ascii="Roboto" w:eastAsia="Open Sans" w:hAnsi="Roboto" w:cs="Open Sans"/>
          <w:color w:val="646363"/>
          <w:lang w:val="de-AT"/>
        </w:rPr>
        <w:t xml:space="preserve">Untersuchungen zeigen: Je öfter </w:t>
      </w:r>
      <w:r w:rsidR="0C8DBC9D" w:rsidRPr="1E157815">
        <w:rPr>
          <w:rFonts w:ascii="Roboto" w:eastAsia="Open Sans" w:hAnsi="Roboto" w:cs="Open Sans"/>
          <w:color w:val="646363"/>
          <w:lang w:val="de-AT"/>
        </w:rPr>
        <w:t xml:space="preserve">und je früher </w:t>
      </w:r>
      <w:r w:rsidRPr="1E157815">
        <w:rPr>
          <w:rFonts w:ascii="Roboto" w:eastAsia="Open Sans" w:hAnsi="Roboto" w:cs="Open Sans"/>
          <w:color w:val="646363"/>
          <w:lang w:val="de-AT"/>
        </w:rPr>
        <w:t xml:space="preserve">Kinder mit ihren Eltern zu Fuß, mit dem Rad oder öffentlichen Verkehrsmitteln unterwegs sind, desto sicherer bewegen sie sich später allein auf ihrem Schulweg.  </w:t>
      </w:r>
    </w:p>
    <w:p w14:paraId="7E51F628" w14:textId="1F6B860C" w:rsidR="003D5FA3" w:rsidRPr="00A702A6" w:rsidRDefault="0738CC8D" w:rsidP="003C28C2">
      <w:pPr>
        <w:spacing w:before="240" w:after="0" w:line="276" w:lineRule="auto"/>
        <w:rPr>
          <w:rFonts w:ascii="Roboto" w:eastAsia="Open Sans" w:hAnsi="Roboto" w:cs="Open Sans"/>
          <w:color w:val="646363"/>
          <w:lang w:val="de-AT"/>
        </w:rPr>
      </w:pPr>
      <w:r w:rsidRPr="1E157815">
        <w:rPr>
          <w:rFonts w:ascii="Roboto" w:eastAsia="Open Sans" w:hAnsi="Roboto" w:cs="Open Sans"/>
          <w:color w:val="646363"/>
          <w:lang w:val="de-AT"/>
        </w:rPr>
        <w:t xml:space="preserve">Zum Transport von kleineren Kindern empfiehlt sich der Anhänger. </w:t>
      </w:r>
      <w:r w:rsidR="307EF3D3" w:rsidRPr="1E157815">
        <w:rPr>
          <w:rFonts w:ascii="Roboto" w:eastAsia="Open Sans" w:hAnsi="Roboto" w:cs="Open Sans"/>
          <w:color w:val="646363"/>
          <w:lang w:val="de-AT"/>
        </w:rPr>
        <w:t>Das Verdeck</w:t>
      </w:r>
      <w:r w:rsidRPr="1E157815">
        <w:rPr>
          <w:rFonts w:ascii="Roboto" w:eastAsia="Open Sans" w:hAnsi="Roboto" w:cs="Open Sans"/>
          <w:color w:val="646363"/>
          <w:lang w:val="de-AT"/>
        </w:rPr>
        <w:t xml:space="preserve"> schützt vor rauer Witterung </w:t>
      </w:r>
      <w:r w:rsidR="18E64E15" w:rsidRPr="1E157815">
        <w:rPr>
          <w:rFonts w:ascii="Roboto" w:eastAsia="Open Sans" w:hAnsi="Roboto" w:cs="Open Sans"/>
          <w:color w:val="646363"/>
          <w:lang w:val="de-AT"/>
        </w:rPr>
        <w:t xml:space="preserve">und fliegenden Steinchen </w:t>
      </w:r>
      <w:r w:rsidRPr="1E157815">
        <w:rPr>
          <w:rFonts w:ascii="Roboto" w:eastAsia="Open Sans" w:hAnsi="Roboto" w:cs="Open Sans"/>
          <w:color w:val="646363"/>
          <w:lang w:val="de-AT"/>
        </w:rPr>
        <w:t>und biete</w:t>
      </w:r>
      <w:r w:rsidR="0D1B30CF" w:rsidRPr="1E157815">
        <w:rPr>
          <w:rFonts w:ascii="Roboto" w:eastAsia="Open Sans" w:hAnsi="Roboto" w:cs="Open Sans"/>
          <w:color w:val="646363"/>
          <w:lang w:val="de-AT"/>
        </w:rPr>
        <w:t>t mehr Bewegungsfreiheit. Aber A</w:t>
      </w:r>
      <w:r w:rsidR="4E764B9D" w:rsidRPr="1E157815">
        <w:rPr>
          <w:rFonts w:ascii="Roboto" w:eastAsia="Open Sans" w:hAnsi="Roboto" w:cs="Open Sans"/>
          <w:color w:val="646363"/>
          <w:lang w:val="de-AT"/>
        </w:rPr>
        <w:t xml:space="preserve">chtung: </w:t>
      </w:r>
      <w:r w:rsidR="00E31C5C" w:rsidRPr="1E157815">
        <w:rPr>
          <w:rFonts w:ascii="Roboto" w:eastAsia="Open Sans" w:hAnsi="Roboto" w:cs="Open Sans"/>
          <w:color w:val="646363"/>
          <w:lang w:val="de-AT"/>
        </w:rPr>
        <w:t>Im Fahrra</w:t>
      </w:r>
      <w:r w:rsidR="00A702A6" w:rsidRPr="1E157815">
        <w:rPr>
          <w:rFonts w:ascii="Roboto" w:eastAsia="Open Sans" w:hAnsi="Roboto" w:cs="Open Sans"/>
          <w:color w:val="646363"/>
          <w:lang w:val="de-AT"/>
        </w:rPr>
        <w:t>dsitz wie a</w:t>
      </w:r>
      <w:r w:rsidR="4E764B9D" w:rsidRPr="1E157815">
        <w:rPr>
          <w:rFonts w:ascii="Roboto" w:eastAsia="Open Sans" w:hAnsi="Roboto" w:cs="Open Sans"/>
          <w:color w:val="646363"/>
          <w:lang w:val="de-AT"/>
        </w:rPr>
        <w:t xml:space="preserve">uch im Anhänger gilt die Helmpflicht! </w:t>
      </w:r>
      <w:r w:rsidR="6F29D253" w:rsidRPr="1E157815">
        <w:rPr>
          <w:rFonts w:ascii="Roboto" w:eastAsia="Open Sans" w:hAnsi="Roboto" w:cs="Open Sans"/>
          <w:color w:val="646363"/>
          <w:lang w:val="de-AT"/>
        </w:rPr>
        <w:t>Auf dem eigenen Lauf- oder Fahrrad fahrende Kinder sollten, speziell in der dunklen Jahreszeit, auf Straßen immer mit heller Kleidung und Reflektoren ausgestattet sein. So werden sie auf eine Distanz von 140 Metern erkannt</w:t>
      </w:r>
      <w:r w:rsidR="06C8CCD4" w:rsidRPr="1E157815">
        <w:rPr>
          <w:rFonts w:ascii="Roboto" w:eastAsia="Open Sans" w:hAnsi="Roboto" w:cs="Open Sans"/>
          <w:color w:val="646363"/>
          <w:lang w:val="de-AT"/>
        </w:rPr>
        <w:t>.</w:t>
      </w:r>
    </w:p>
    <w:p w14:paraId="1E71E98D" w14:textId="00C79756" w:rsidR="003D5FA3" w:rsidRPr="00A702A6" w:rsidRDefault="6F29D253" w:rsidP="003C28C2">
      <w:pPr>
        <w:spacing w:before="240" w:after="0" w:line="276" w:lineRule="auto"/>
        <w:rPr>
          <w:rFonts w:ascii="Roboto" w:eastAsia="Open Sans" w:hAnsi="Roboto" w:cs="Open Sans"/>
          <w:color w:val="646363"/>
          <w:sz w:val="24"/>
          <w:szCs w:val="24"/>
        </w:rPr>
      </w:pPr>
      <w:r w:rsidRPr="00A702A6">
        <w:rPr>
          <w:rFonts w:ascii="Roboto" w:eastAsia="Open Sans" w:hAnsi="Roboto" w:cs="Open Sans"/>
          <w:b/>
          <w:color w:val="646363"/>
          <w:sz w:val="24"/>
          <w:szCs w:val="24"/>
          <w:lang w:val="de-AT"/>
        </w:rPr>
        <w:t>Das Lastenrad</w:t>
      </w:r>
      <w:r w:rsidR="478FEF40" w:rsidRPr="00A702A6">
        <w:rPr>
          <w:rFonts w:ascii="Roboto" w:eastAsia="Open Sans" w:hAnsi="Roboto" w:cs="Open Sans"/>
          <w:b/>
          <w:color w:val="646363"/>
          <w:sz w:val="24"/>
          <w:szCs w:val="24"/>
          <w:lang w:val="de-AT"/>
        </w:rPr>
        <w:t xml:space="preserve"> als</w:t>
      </w:r>
      <w:r w:rsidRPr="00A702A6">
        <w:rPr>
          <w:rFonts w:ascii="Roboto" w:eastAsia="Open Sans" w:hAnsi="Roboto" w:cs="Open Sans"/>
          <w:b/>
          <w:color w:val="646363"/>
          <w:sz w:val="24"/>
          <w:szCs w:val="24"/>
          <w:lang w:val="de-AT"/>
        </w:rPr>
        <w:t xml:space="preserve"> Familienkutsche des 21. Jahrhunderts</w:t>
      </w:r>
      <w:r w:rsidR="618CADB5" w:rsidRPr="00A702A6">
        <w:rPr>
          <w:rFonts w:ascii="Roboto" w:eastAsia="Open Sans" w:hAnsi="Roboto" w:cs="Open Sans"/>
          <w:b/>
          <w:color w:val="646363"/>
          <w:sz w:val="24"/>
          <w:szCs w:val="24"/>
          <w:lang w:val="de-AT"/>
        </w:rPr>
        <w:t xml:space="preserve"> – die günstige Alternative</w:t>
      </w:r>
    </w:p>
    <w:p w14:paraId="6AB428A2" w14:textId="77777777" w:rsidR="00EC5D11" w:rsidRDefault="66913874" w:rsidP="003C28C2">
      <w:pPr>
        <w:spacing w:before="240" w:after="0" w:line="276" w:lineRule="auto"/>
        <w:rPr>
          <w:rFonts w:ascii="Roboto" w:eastAsia="Open Sans" w:hAnsi="Roboto" w:cs="Open Sans"/>
          <w:color w:val="646363"/>
          <w:sz w:val="24"/>
          <w:szCs w:val="24"/>
          <w:lang w:val="de-AT"/>
        </w:rPr>
      </w:pPr>
      <w:r w:rsidRPr="006E5943">
        <w:rPr>
          <w:rFonts w:ascii="Roboto" w:eastAsia="Open Sans" w:hAnsi="Roboto" w:cs="Open Sans"/>
          <w:color w:val="646363"/>
          <w:sz w:val="24"/>
          <w:szCs w:val="24"/>
          <w:lang w:val="de-AT"/>
        </w:rPr>
        <w:t xml:space="preserve">Wenn neben </w:t>
      </w:r>
      <w:r w:rsidR="2185BCDF" w:rsidRPr="006E5943">
        <w:rPr>
          <w:rFonts w:ascii="Roboto" w:eastAsia="Open Sans" w:hAnsi="Roboto" w:cs="Open Sans"/>
          <w:color w:val="646363"/>
          <w:sz w:val="24"/>
          <w:szCs w:val="24"/>
          <w:lang w:val="de-AT"/>
        </w:rPr>
        <w:t xml:space="preserve">dem </w:t>
      </w:r>
      <w:r w:rsidRPr="006E5943">
        <w:rPr>
          <w:rFonts w:ascii="Roboto" w:eastAsia="Open Sans" w:hAnsi="Roboto" w:cs="Open Sans"/>
          <w:color w:val="646363"/>
          <w:sz w:val="24"/>
          <w:szCs w:val="24"/>
          <w:lang w:val="de-AT"/>
        </w:rPr>
        <w:t>Nachwuchs noch größere Einkäufe transportiert werden sollen, setzen immer mehr Familien au</w:t>
      </w:r>
      <w:r w:rsidR="1BA3589D" w:rsidRPr="006E5943">
        <w:rPr>
          <w:rFonts w:ascii="Roboto" w:eastAsia="Open Sans" w:hAnsi="Roboto" w:cs="Open Sans"/>
          <w:color w:val="646363"/>
          <w:sz w:val="24"/>
          <w:szCs w:val="24"/>
          <w:lang w:val="de-AT"/>
        </w:rPr>
        <w:t>f das Lastenrad.</w:t>
      </w:r>
      <w:r w:rsidR="18F42BBC" w:rsidRPr="006E5943">
        <w:rPr>
          <w:rFonts w:ascii="Roboto" w:eastAsia="Open Sans" w:hAnsi="Roboto" w:cs="Open Sans"/>
          <w:color w:val="646363"/>
          <w:sz w:val="24"/>
          <w:szCs w:val="24"/>
          <w:lang w:val="de-AT"/>
        </w:rPr>
        <w:t xml:space="preserve"> Mit dem Umstieg vom Auto auf die Öffis und das Fahrrad bleibt Familien </w:t>
      </w:r>
      <w:r w:rsidR="26F22819" w:rsidRPr="006E5943">
        <w:rPr>
          <w:rFonts w:ascii="Roboto" w:eastAsia="Open Sans" w:hAnsi="Roboto" w:cs="Open Sans"/>
          <w:color w:val="646363"/>
          <w:sz w:val="24"/>
          <w:szCs w:val="24"/>
          <w:lang w:val="de-AT"/>
        </w:rPr>
        <w:t xml:space="preserve">auch </w:t>
      </w:r>
      <w:r w:rsidR="18F42BBC" w:rsidRPr="006E5943">
        <w:rPr>
          <w:rFonts w:ascii="Roboto" w:eastAsia="Open Sans" w:hAnsi="Roboto" w:cs="Open Sans"/>
          <w:color w:val="646363"/>
          <w:sz w:val="24"/>
          <w:szCs w:val="24"/>
          <w:lang w:val="de-AT"/>
        </w:rPr>
        <w:t>mehr Geld</w:t>
      </w:r>
      <w:r w:rsidR="6180677B" w:rsidRPr="006E5943">
        <w:rPr>
          <w:rFonts w:ascii="Roboto" w:eastAsia="Open Sans" w:hAnsi="Roboto" w:cs="Open Sans"/>
          <w:color w:val="646363"/>
          <w:sz w:val="24"/>
          <w:szCs w:val="24"/>
          <w:lang w:val="de-AT"/>
        </w:rPr>
        <w:t xml:space="preserve"> in der Börse.</w:t>
      </w:r>
      <w:r w:rsidR="51D4D60A" w:rsidRPr="006E5943">
        <w:rPr>
          <w:rFonts w:ascii="Roboto" w:eastAsia="Open Sans" w:hAnsi="Roboto" w:cs="Open Sans"/>
          <w:color w:val="646363"/>
          <w:sz w:val="24"/>
          <w:szCs w:val="24"/>
          <w:lang w:val="de-AT"/>
        </w:rPr>
        <w:t xml:space="preserve"> Ein </w:t>
      </w:r>
      <w:r w:rsidR="51D4D60A" w:rsidRPr="006E5943">
        <w:rPr>
          <w:rFonts w:ascii="Roboto" w:eastAsia="Open Sans" w:hAnsi="Roboto" w:cs="Open Sans"/>
          <w:color w:val="646363"/>
          <w:sz w:val="24"/>
          <w:szCs w:val="24"/>
          <w:lang w:val="de-AT"/>
        </w:rPr>
        <w:lastRenderedPageBreak/>
        <w:t xml:space="preserve">durchschnittlicher Kleinwagen kostet auf seinen gesamten Lebenszyklus </w:t>
      </w:r>
      <w:r w:rsidR="76CAE069" w:rsidRPr="006E5943">
        <w:rPr>
          <w:rFonts w:ascii="Roboto" w:eastAsia="Open Sans" w:hAnsi="Roboto" w:cs="Open Sans"/>
          <w:color w:val="646363"/>
          <w:sz w:val="24"/>
          <w:szCs w:val="24"/>
          <w:lang w:val="de-AT"/>
        </w:rPr>
        <w:t>umgerechnet etwa</w:t>
      </w:r>
      <w:r w:rsidR="51D4D60A" w:rsidRPr="006E5943">
        <w:rPr>
          <w:rFonts w:ascii="Roboto" w:eastAsia="Open Sans" w:hAnsi="Roboto" w:cs="Open Sans"/>
          <w:color w:val="646363"/>
          <w:sz w:val="24"/>
          <w:szCs w:val="24"/>
          <w:lang w:val="de-AT"/>
        </w:rPr>
        <w:t xml:space="preserve"> 5.400 Euro im Jahr. </w:t>
      </w:r>
      <w:r w:rsidR="1BAA6159" w:rsidRPr="006E5943">
        <w:rPr>
          <w:rFonts w:ascii="Roboto" w:eastAsia="Open Sans" w:hAnsi="Roboto" w:cs="Open Sans"/>
          <w:color w:val="646363"/>
          <w:sz w:val="24"/>
          <w:szCs w:val="24"/>
          <w:lang w:val="de-AT"/>
        </w:rPr>
        <w:t xml:space="preserve">Ein neues Lastenrad mit E-Antrieb ist bereits </w:t>
      </w:r>
      <w:r w:rsidR="17019E2B" w:rsidRPr="006E5943">
        <w:rPr>
          <w:rFonts w:ascii="Roboto" w:eastAsia="Open Sans" w:hAnsi="Roboto" w:cs="Open Sans"/>
          <w:color w:val="646363"/>
          <w:sz w:val="24"/>
          <w:szCs w:val="24"/>
          <w:lang w:val="de-AT"/>
        </w:rPr>
        <w:t xml:space="preserve">ab </w:t>
      </w:r>
      <w:r w:rsidR="1BAA6159" w:rsidRPr="006E5943">
        <w:rPr>
          <w:rFonts w:ascii="Roboto" w:eastAsia="Open Sans" w:hAnsi="Roboto" w:cs="Open Sans"/>
          <w:color w:val="646363"/>
          <w:sz w:val="24"/>
          <w:szCs w:val="24"/>
          <w:lang w:val="de-AT"/>
        </w:rPr>
        <w:t>3.000 Euro zu haben.</w:t>
      </w:r>
      <w:r w:rsidR="724D4374" w:rsidRPr="006E5943">
        <w:rPr>
          <w:rFonts w:ascii="Roboto" w:eastAsia="Open Sans" w:hAnsi="Roboto" w:cs="Open Sans"/>
          <w:color w:val="646363"/>
          <w:sz w:val="24"/>
          <w:szCs w:val="24"/>
          <w:lang w:val="de-AT"/>
        </w:rPr>
        <w:t xml:space="preserve"> </w:t>
      </w:r>
    </w:p>
    <w:p w14:paraId="677244A6" w14:textId="70B4FF54" w:rsidR="003D5FA3" w:rsidRPr="006E5943" w:rsidRDefault="653BACCB" w:rsidP="003C28C2">
      <w:pPr>
        <w:spacing w:before="240" w:after="0" w:line="276" w:lineRule="auto"/>
        <w:rPr>
          <w:rFonts w:ascii="Roboto" w:eastAsia="Open Sans" w:hAnsi="Roboto" w:cs="Open Sans"/>
          <w:color w:val="646363"/>
          <w:sz w:val="24"/>
          <w:szCs w:val="24"/>
          <w:lang w:val="de-AT"/>
        </w:rPr>
      </w:pPr>
      <w:r w:rsidRPr="006E5943">
        <w:rPr>
          <w:rFonts w:ascii="Roboto" w:eastAsia="Open Sans" w:hAnsi="Roboto" w:cs="Open Sans"/>
          <w:color w:val="646363"/>
          <w:sz w:val="24"/>
          <w:szCs w:val="24"/>
          <w:lang w:val="de-AT"/>
        </w:rPr>
        <w:t xml:space="preserve">Für den gesamten öffentlichen Tiroler Nahverkehr zahlt eine Familie mit zwei Erwachsenen und Kindern unter 6 Jahren um die 885 Euro im Jahr. </w:t>
      </w:r>
      <w:r w:rsidR="0CE72F94" w:rsidRPr="006E5943">
        <w:rPr>
          <w:rFonts w:ascii="Roboto" w:eastAsia="Open Sans" w:hAnsi="Roboto" w:cs="Open Sans"/>
          <w:color w:val="646363"/>
          <w:sz w:val="24"/>
          <w:szCs w:val="24"/>
          <w:lang w:val="de-AT"/>
        </w:rPr>
        <w:t>Und wenn</w:t>
      </w:r>
      <w:r w:rsidR="433AC03E" w:rsidRPr="006E5943">
        <w:rPr>
          <w:rFonts w:ascii="Roboto" w:eastAsia="Open Sans" w:hAnsi="Roboto" w:cs="Open Sans"/>
          <w:color w:val="646363"/>
          <w:sz w:val="24"/>
          <w:szCs w:val="24"/>
          <w:lang w:val="de-AT"/>
        </w:rPr>
        <w:t xml:space="preserve"> für einen größeren Ausflug einmal mehr Flexibilität gewünscht wird, </w:t>
      </w:r>
      <w:r w:rsidR="567DF3BF" w:rsidRPr="006E5943">
        <w:rPr>
          <w:rFonts w:ascii="Roboto" w:eastAsia="Open Sans" w:hAnsi="Roboto" w:cs="Open Sans"/>
          <w:color w:val="646363"/>
          <w:sz w:val="24"/>
          <w:szCs w:val="24"/>
          <w:lang w:val="de-AT"/>
        </w:rPr>
        <w:t>können Familien auf eine ständig wachsende Flotte an Elektroauto</w:t>
      </w:r>
      <w:r w:rsidR="21D36BE3" w:rsidRPr="006E5943">
        <w:rPr>
          <w:rFonts w:ascii="Roboto" w:eastAsia="Open Sans" w:hAnsi="Roboto" w:cs="Open Sans"/>
          <w:color w:val="646363"/>
          <w:sz w:val="24"/>
          <w:szCs w:val="24"/>
          <w:lang w:val="de-AT"/>
        </w:rPr>
        <w:t>s wie</w:t>
      </w:r>
      <w:r w:rsidR="567DF3BF" w:rsidRPr="006E5943">
        <w:rPr>
          <w:rFonts w:ascii="Roboto" w:eastAsia="Open Sans" w:hAnsi="Roboto" w:cs="Open Sans"/>
          <w:color w:val="646363"/>
          <w:sz w:val="24"/>
          <w:szCs w:val="24"/>
          <w:lang w:val="de-AT"/>
        </w:rPr>
        <w:t xml:space="preserve"> </w:t>
      </w:r>
      <w:proofErr w:type="spellStart"/>
      <w:r w:rsidR="7B20A8A4" w:rsidRPr="006E5943">
        <w:rPr>
          <w:rFonts w:ascii="Roboto" w:eastAsia="Open Sans" w:hAnsi="Roboto" w:cs="Open Sans"/>
          <w:color w:val="646363"/>
          <w:sz w:val="24"/>
          <w:szCs w:val="24"/>
          <w:lang w:val="de-AT"/>
        </w:rPr>
        <w:t>floMOBIL</w:t>
      </w:r>
      <w:proofErr w:type="spellEnd"/>
      <w:r w:rsidR="7B20A8A4" w:rsidRPr="006E5943">
        <w:rPr>
          <w:rFonts w:ascii="Roboto" w:eastAsia="Open Sans" w:hAnsi="Roboto" w:cs="Open Sans"/>
          <w:color w:val="646363"/>
          <w:sz w:val="24"/>
          <w:szCs w:val="24"/>
          <w:lang w:val="de-AT"/>
        </w:rPr>
        <w:t xml:space="preserve">, </w:t>
      </w:r>
      <w:proofErr w:type="spellStart"/>
      <w:r w:rsidR="7B20A8A4" w:rsidRPr="006E5943">
        <w:rPr>
          <w:rFonts w:ascii="Roboto" w:eastAsia="Open Sans" w:hAnsi="Roboto" w:cs="Open Sans"/>
          <w:color w:val="646363"/>
          <w:sz w:val="24"/>
          <w:szCs w:val="24"/>
          <w:lang w:val="de-AT"/>
        </w:rPr>
        <w:t>Beecar</w:t>
      </w:r>
      <w:proofErr w:type="spellEnd"/>
      <w:r w:rsidR="7B20A8A4" w:rsidRPr="006E5943">
        <w:rPr>
          <w:rFonts w:ascii="Roboto" w:eastAsia="Open Sans" w:hAnsi="Roboto" w:cs="Open Sans"/>
          <w:color w:val="646363"/>
          <w:sz w:val="24"/>
          <w:szCs w:val="24"/>
          <w:lang w:val="de-AT"/>
        </w:rPr>
        <w:t xml:space="preserve"> und FLUGS </w:t>
      </w:r>
      <w:r w:rsidR="567DF3BF" w:rsidRPr="006E5943">
        <w:rPr>
          <w:rFonts w:ascii="Roboto" w:eastAsia="Open Sans" w:hAnsi="Roboto" w:cs="Open Sans"/>
          <w:color w:val="646363"/>
          <w:sz w:val="24"/>
          <w:szCs w:val="24"/>
          <w:lang w:val="de-AT"/>
        </w:rPr>
        <w:t>zurückgreifen. D</w:t>
      </w:r>
      <w:r w:rsidR="35C87C1F" w:rsidRPr="006E5943">
        <w:rPr>
          <w:rFonts w:ascii="Roboto" w:eastAsia="Open Sans" w:hAnsi="Roboto" w:cs="Open Sans"/>
          <w:color w:val="646363"/>
          <w:sz w:val="24"/>
          <w:szCs w:val="24"/>
          <w:lang w:val="de-AT"/>
        </w:rPr>
        <w:t>ie</w:t>
      </w:r>
      <w:r w:rsidR="6FA7028C" w:rsidRPr="006E5943">
        <w:rPr>
          <w:rFonts w:ascii="Roboto" w:eastAsia="Open Sans" w:hAnsi="Roboto" w:cs="Open Sans"/>
          <w:color w:val="646363"/>
          <w:sz w:val="24"/>
          <w:szCs w:val="24"/>
          <w:lang w:val="de-AT"/>
        </w:rPr>
        <w:t>se</w:t>
      </w:r>
      <w:r w:rsidR="35C87C1F" w:rsidRPr="006E5943">
        <w:rPr>
          <w:rFonts w:ascii="Roboto" w:eastAsia="Open Sans" w:hAnsi="Roboto" w:cs="Open Sans"/>
          <w:color w:val="646363"/>
          <w:sz w:val="24"/>
          <w:szCs w:val="24"/>
          <w:lang w:val="de-AT"/>
        </w:rPr>
        <w:t xml:space="preserve"> stellt der </w:t>
      </w:r>
      <w:r w:rsidRPr="006E5943">
        <w:rPr>
          <w:rFonts w:ascii="Roboto" w:eastAsia="Open Sans" w:hAnsi="Roboto" w:cs="Open Sans"/>
          <w:color w:val="646363"/>
          <w:sz w:val="24"/>
          <w:szCs w:val="24"/>
          <w:lang w:val="de-AT"/>
        </w:rPr>
        <w:t xml:space="preserve">Verkehrsverbund Tirol und seine </w:t>
      </w:r>
      <w:proofErr w:type="spellStart"/>
      <w:proofErr w:type="gramStart"/>
      <w:r w:rsidRPr="006E5943">
        <w:rPr>
          <w:rFonts w:ascii="Roboto" w:eastAsia="Open Sans" w:hAnsi="Roboto" w:cs="Open Sans"/>
          <w:color w:val="646363"/>
          <w:sz w:val="24"/>
          <w:szCs w:val="24"/>
          <w:lang w:val="de-AT"/>
        </w:rPr>
        <w:t>Partner:innen</w:t>
      </w:r>
      <w:proofErr w:type="spellEnd"/>
      <w:proofErr w:type="gramEnd"/>
      <w:r w:rsidRPr="006E5943">
        <w:rPr>
          <w:rFonts w:ascii="Roboto" w:eastAsia="Open Sans" w:hAnsi="Roboto" w:cs="Open Sans"/>
          <w:color w:val="646363"/>
          <w:sz w:val="24"/>
          <w:szCs w:val="24"/>
          <w:lang w:val="de-AT"/>
        </w:rPr>
        <w:t xml:space="preserve"> allen </w:t>
      </w:r>
      <w:proofErr w:type="spellStart"/>
      <w:r w:rsidRPr="006E5943">
        <w:rPr>
          <w:rFonts w:ascii="Roboto" w:eastAsia="Open Sans" w:hAnsi="Roboto" w:cs="Open Sans"/>
          <w:color w:val="646363"/>
          <w:sz w:val="24"/>
          <w:szCs w:val="24"/>
          <w:lang w:val="de-AT"/>
        </w:rPr>
        <w:t>Jahreskarten-Besitzer:innen</w:t>
      </w:r>
      <w:proofErr w:type="spellEnd"/>
      <w:r w:rsidRPr="006E5943">
        <w:rPr>
          <w:rFonts w:ascii="Roboto" w:eastAsia="Open Sans" w:hAnsi="Roboto" w:cs="Open Sans"/>
          <w:color w:val="646363"/>
          <w:sz w:val="24"/>
          <w:szCs w:val="24"/>
          <w:lang w:val="de-AT"/>
        </w:rPr>
        <w:t xml:space="preserve"> </w:t>
      </w:r>
      <w:r w:rsidR="4B812BFB" w:rsidRPr="006E5943">
        <w:rPr>
          <w:rFonts w:ascii="Roboto" w:eastAsia="Open Sans" w:hAnsi="Roboto" w:cs="Open Sans"/>
          <w:color w:val="646363"/>
          <w:sz w:val="24"/>
          <w:szCs w:val="24"/>
          <w:lang w:val="de-AT"/>
        </w:rPr>
        <w:t xml:space="preserve">zur </w:t>
      </w:r>
      <w:r w:rsidRPr="006E5943">
        <w:rPr>
          <w:rFonts w:ascii="Roboto" w:eastAsia="Open Sans" w:hAnsi="Roboto" w:cs="Open Sans"/>
          <w:color w:val="646363"/>
          <w:sz w:val="24"/>
          <w:szCs w:val="24"/>
          <w:lang w:val="de-AT"/>
        </w:rPr>
        <w:t>Verfügung</w:t>
      </w:r>
      <w:r w:rsidR="55E7E77E" w:rsidRPr="006E5943">
        <w:rPr>
          <w:rFonts w:ascii="Roboto" w:eastAsia="Open Sans" w:hAnsi="Roboto" w:cs="Open Sans"/>
          <w:color w:val="646363"/>
          <w:sz w:val="24"/>
          <w:szCs w:val="24"/>
          <w:lang w:val="de-AT"/>
        </w:rPr>
        <w:t>.</w:t>
      </w:r>
      <w:r w:rsidRPr="006E5943">
        <w:rPr>
          <w:rFonts w:ascii="Roboto" w:eastAsia="Open Sans" w:hAnsi="Roboto" w:cs="Open Sans"/>
          <w:color w:val="646363"/>
          <w:sz w:val="24"/>
          <w:szCs w:val="24"/>
          <w:lang w:val="de-AT"/>
        </w:rPr>
        <w:t xml:space="preserve"> </w:t>
      </w:r>
    </w:p>
    <w:p w14:paraId="4E47C1E7" w14:textId="513A54EE" w:rsidR="003D5FA3" w:rsidRPr="006E5943" w:rsidRDefault="003D5FA3" w:rsidP="003C28C2">
      <w:pPr>
        <w:spacing w:line="276" w:lineRule="auto"/>
        <w:rPr>
          <w:rFonts w:ascii="Roboto" w:hAnsi="Roboto"/>
          <w:sz w:val="24"/>
          <w:szCs w:val="24"/>
        </w:rPr>
      </w:pPr>
    </w:p>
    <w:p w14:paraId="7EFB26FA" w14:textId="1788A880" w:rsidR="5C983C9E" w:rsidRPr="006E5943" w:rsidRDefault="5C983C9E" w:rsidP="003C28C2">
      <w:pPr>
        <w:spacing w:before="240" w:after="0" w:line="276" w:lineRule="auto"/>
        <w:rPr>
          <w:rFonts w:ascii="Roboto" w:eastAsia="Calibri" w:hAnsi="Roboto" w:cs="Calibri"/>
          <w:color w:val="000000" w:themeColor="text1"/>
          <w:sz w:val="24"/>
          <w:szCs w:val="24"/>
        </w:rPr>
      </w:pPr>
      <w:r w:rsidRPr="006E5943">
        <w:rPr>
          <w:rFonts w:ascii="Roboto" w:eastAsia="Open Sans" w:hAnsi="Roboto" w:cs="Open Sans"/>
          <w:b/>
          <w:bCs/>
          <w:color w:val="646363"/>
          <w:sz w:val="24"/>
          <w:szCs w:val="24"/>
          <w:lang w:val="de-AT"/>
        </w:rPr>
        <w:t>Foto</w:t>
      </w:r>
      <w:r w:rsidRPr="006E5943">
        <w:rPr>
          <w:rFonts w:ascii="Roboto" w:eastAsia="Open Sans" w:hAnsi="Roboto" w:cs="Open Sans"/>
          <w:color w:val="646363"/>
          <w:sz w:val="24"/>
          <w:szCs w:val="24"/>
          <w:lang w:val="de-AT"/>
        </w:rPr>
        <w:t>: © Klimabündnis Tirol</w:t>
      </w:r>
      <w:r w:rsidR="00EC5D11">
        <w:rPr>
          <w:rFonts w:ascii="Roboto" w:eastAsia="Open Sans" w:hAnsi="Roboto" w:cs="Open Sans"/>
          <w:color w:val="646363"/>
          <w:sz w:val="24"/>
          <w:szCs w:val="24"/>
          <w:lang w:val="de-AT"/>
        </w:rPr>
        <w:t>, Lechner</w:t>
      </w:r>
    </w:p>
    <w:p w14:paraId="0EE2BC05" w14:textId="7F4DBD0F" w:rsidR="315FCA32" w:rsidRPr="00EE0B1D" w:rsidRDefault="315FCA32" w:rsidP="003C28C2">
      <w:pPr>
        <w:spacing w:line="276" w:lineRule="auto"/>
        <w:rPr>
          <w:rFonts w:ascii="Roboto" w:eastAsia="Calibri" w:hAnsi="Roboto" w:cs="Calibri"/>
          <w:color w:val="000000" w:themeColor="text1"/>
        </w:rPr>
      </w:pPr>
    </w:p>
    <w:p w14:paraId="683D1123" w14:textId="043D1741" w:rsidR="315FCA32" w:rsidRPr="00EE0B1D" w:rsidRDefault="315FCA32" w:rsidP="003C28C2">
      <w:pPr>
        <w:spacing w:line="276" w:lineRule="auto"/>
        <w:rPr>
          <w:rFonts w:ascii="Roboto" w:hAnsi="Roboto"/>
        </w:rPr>
      </w:pPr>
    </w:p>
    <w:sectPr w:rsidR="315FCA32" w:rsidRPr="00EE0B1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F1DF1A"/>
    <w:rsid w:val="0010053C"/>
    <w:rsid w:val="001D5A00"/>
    <w:rsid w:val="00283B03"/>
    <w:rsid w:val="00344553"/>
    <w:rsid w:val="003C28C2"/>
    <w:rsid w:val="003D5FA3"/>
    <w:rsid w:val="003D7484"/>
    <w:rsid w:val="0047110B"/>
    <w:rsid w:val="006E5943"/>
    <w:rsid w:val="00A702A6"/>
    <w:rsid w:val="00C8232D"/>
    <w:rsid w:val="00E31C5C"/>
    <w:rsid w:val="00EA38A3"/>
    <w:rsid w:val="00EC5D11"/>
    <w:rsid w:val="00EE0B1D"/>
    <w:rsid w:val="00F45C63"/>
    <w:rsid w:val="0198907B"/>
    <w:rsid w:val="04D0313D"/>
    <w:rsid w:val="050E36C5"/>
    <w:rsid w:val="06272639"/>
    <w:rsid w:val="063C4195"/>
    <w:rsid w:val="066C019E"/>
    <w:rsid w:val="06C8CCD4"/>
    <w:rsid w:val="0738CC8D"/>
    <w:rsid w:val="07A27CE0"/>
    <w:rsid w:val="0807D1FF"/>
    <w:rsid w:val="09A3A260"/>
    <w:rsid w:val="0A57F277"/>
    <w:rsid w:val="0A66EB97"/>
    <w:rsid w:val="0B220FC0"/>
    <w:rsid w:val="0BF3C2D8"/>
    <w:rsid w:val="0C8DBC9D"/>
    <w:rsid w:val="0CE72F94"/>
    <w:rsid w:val="0D1B30CF"/>
    <w:rsid w:val="0E47537A"/>
    <w:rsid w:val="0E73014C"/>
    <w:rsid w:val="0EB5190B"/>
    <w:rsid w:val="0FC51DB7"/>
    <w:rsid w:val="10531CCA"/>
    <w:rsid w:val="10BDBE71"/>
    <w:rsid w:val="118D2F23"/>
    <w:rsid w:val="13E676A9"/>
    <w:rsid w:val="13F55F33"/>
    <w:rsid w:val="146DDF69"/>
    <w:rsid w:val="16A1AD23"/>
    <w:rsid w:val="16F1DF1A"/>
    <w:rsid w:val="17019E2B"/>
    <w:rsid w:val="17A5802B"/>
    <w:rsid w:val="185BFB51"/>
    <w:rsid w:val="18E64E15"/>
    <w:rsid w:val="18F42BBC"/>
    <w:rsid w:val="19DC14E2"/>
    <w:rsid w:val="1BA3589D"/>
    <w:rsid w:val="1BAA6159"/>
    <w:rsid w:val="1C924A7F"/>
    <w:rsid w:val="1D3759FA"/>
    <w:rsid w:val="1E157815"/>
    <w:rsid w:val="2185BCDF"/>
    <w:rsid w:val="21B7F25B"/>
    <w:rsid w:val="21D36BE3"/>
    <w:rsid w:val="22DD782D"/>
    <w:rsid w:val="268B637E"/>
    <w:rsid w:val="26F22819"/>
    <w:rsid w:val="278F3771"/>
    <w:rsid w:val="2A7AC481"/>
    <w:rsid w:val="2B46768D"/>
    <w:rsid w:val="2E8CFFD9"/>
    <w:rsid w:val="2EE94E25"/>
    <w:rsid w:val="3028D03A"/>
    <w:rsid w:val="307EF3D3"/>
    <w:rsid w:val="30851E86"/>
    <w:rsid w:val="315FCA32"/>
    <w:rsid w:val="31B5B811"/>
    <w:rsid w:val="31E2CF50"/>
    <w:rsid w:val="336070FC"/>
    <w:rsid w:val="33D8F132"/>
    <w:rsid w:val="34923A72"/>
    <w:rsid w:val="349759DE"/>
    <w:rsid w:val="34FC415D"/>
    <w:rsid w:val="35C87C1F"/>
    <w:rsid w:val="38AA2CAE"/>
    <w:rsid w:val="3C894366"/>
    <w:rsid w:val="3E3E3C24"/>
    <w:rsid w:val="41DAC465"/>
    <w:rsid w:val="420B808D"/>
    <w:rsid w:val="42334A46"/>
    <w:rsid w:val="4311AD47"/>
    <w:rsid w:val="43333977"/>
    <w:rsid w:val="433AC03E"/>
    <w:rsid w:val="436F99C2"/>
    <w:rsid w:val="44564FC3"/>
    <w:rsid w:val="4494554B"/>
    <w:rsid w:val="44D2FDDE"/>
    <w:rsid w:val="45126527"/>
    <w:rsid w:val="46B6230E"/>
    <w:rsid w:val="478FEF40"/>
    <w:rsid w:val="486A2A2D"/>
    <w:rsid w:val="4B0396CF"/>
    <w:rsid w:val="4B1CBF2C"/>
    <w:rsid w:val="4B812BFB"/>
    <w:rsid w:val="4C9F6730"/>
    <w:rsid w:val="4CB88F8D"/>
    <w:rsid w:val="4CD28BD0"/>
    <w:rsid w:val="4E545FEE"/>
    <w:rsid w:val="4E7091D8"/>
    <w:rsid w:val="4E764B9D"/>
    <w:rsid w:val="4FD707F2"/>
    <w:rsid w:val="5034F46D"/>
    <w:rsid w:val="51B6ACAB"/>
    <w:rsid w:val="51D4D60A"/>
    <w:rsid w:val="51F8D5B5"/>
    <w:rsid w:val="52905CB7"/>
    <w:rsid w:val="5394A616"/>
    <w:rsid w:val="55470E23"/>
    <w:rsid w:val="55E7E77E"/>
    <w:rsid w:val="56148697"/>
    <w:rsid w:val="567DF3BF"/>
    <w:rsid w:val="56B31E7B"/>
    <w:rsid w:val="5797F8E4"/>
    <w:rsid w:val="591DF1FA"/>
    <w:rsid w:val="5C983C9E"/>
    <w:rsid w:val="5CF2D2C7"/>
    <w:rsid w:val="5DEDEACD"/>
    <w:rsid w:val="60785114"/>
    <w:rsid w:val="6125B2CD"/>
    <w:rsid w:val="6180677B"/>
    <w:rsid w:val="618CADB5"/>
    <w:rsid w:val="6296BB53"/>
    <w:rsid w:val="646C3C19"/>
    <w:rsid w:val="653BACCB"/>
    <w:rsid w:val="65454A91"/>
    <w:rsid w:val="664B3269"/>
    <w:rsid w:val="665AB556"/>
    <w:rsid w:val="66913874"/>
    <w:rsid w:val="676A2C76"/>
    <w:rsid w:val="6905FCD7"/>
    <w:rsid w:val="6917B794"/>
    <w:rsid w:val="6958D599"/>
    <w:rsid w:val="69C32B20"/>
    <w:rsid w:val="6C43E639"/>
    <w:rsid w:val="6F29D253"/>
    <w:rsid w:val="6FA7028C"/>
    <w:rsid w:val="724D4374"/>
    <w:rsid w:val="72DFF721"/>
    <w:rsid w:val="72E68F82"/>
    <w:rsid w:val="733DEA1E"/>
    <w:rsid w:val="75EC6D65"/>
    <w:rsid w:val="76CAE069"/>
    <w:rsid w:val="782929DB"/>
    <w:rsid w:val="78AA5558"/>
    <w:rsid w:val="79240E27"/>
    <w:rsid w:val="7B20A8A4"/>
    <w:rsid w:val="7B5D9178"/>
    <w:rsid w:val="7C5AB61F"/>
    <w:rsid w:val="7D0C19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1DF1A"/>
  <w15:chartTrackingRefBased/>
  <w15:docId w15:val="{EAB2367D-7A44-4E29-A90C-876FD305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95D6562917BF043994F1FC03F217504" ma:contentTypeVersion="19" ma:contentTypeDescription="Ein neues Dokument erstellen." ma:contentTypeScope="" ma:versionID="a2eb68716e26e9ed2c3ef478c92c9ba7">
  <xsd:schema xmlns:xsd="http://www.w3.org/2001/XMLSchema" xmlns:xs="http://www.w3.org/2001/XMLSchema" xmlns:p="http://schemas.microsoft.com/office/2006/metadata/properties" xmlns:ns2="d95a4db0-ca0a-4732-a3b1-f1dfcc71cecf" xmlns:ns3="636e13b4-f694-42a4-afed-2cd24617d435" targetNamespace="http://schemas.microsoft.com/office/2006/metadata/properties" ma:root="true" ma:fieldsID="6b04502129cb3fbfa9a1371b72646e9a" ns2:_="" ns3:_="">
    <xsd:import namespace="d95a4db0-ca0a-4732-a3b1-f1dfcc71cecf"/>
    <xsd:import namespace="636e13b4-f694-42a4-afed-2cd24617d4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VorschlagC" minOccurs="0"/>
                <xsd:element ref="ns3:TaxCatchAll"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a4db0-ca0a-4732-a3b1-f1dfcc71c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VorschlagC" ma:index="20" nillable="true" ma:displayName="Vorschlag C" ma:format="Dropdown" ma:internalName="VorschlagC">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62596038-d31c-4ed4-a65a-b8a6c09fbfce"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e13b4-f694-42a4-afed-2cd24617d435"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c6586860-2b7d-4b86-9b04-659fc187f56d}" ma:internalName="TaxCatchAll" ma:showField="CatchAllData" ma:web="636e13b4-f694-42a4-afed-2cd24617d4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5a4db0-ca0a-4732-a3b1-f1dfcc71cecf">
      <Terms xmlns="http://schemas.microsoft.com/office/infopath/2007/PartnerControls"/>
    </lcf76f155ced4ddcb4097134ff3c332f>
    <TaxCatchAll xmlns="636e13b4-f694-42a4-afed-2cd24617d435" xsi:nil="true"/>
    <VorschlagC xmlns="d95a4db0-ca0a-4732-a3b1-f1dfcc71cecf" xsi:nil="true"/>
  </documentManagement>
</p:properties>
</file>

<file path=customXml/itemProps1.xml><?xml version="1.0" encoding="utf-8"?>
<ds:datastoreItem xmlns:ds="http://schemas.openxmlformats.org/officeDocument/2006/customXml" ds:itemID="{F11FC928-66C0-43E8-8DBF-6C3C297A9CDD}">
  <ds:schemaRefs>
    <ds:schemaRef ds:uri="http://schemas.microsoft.com/sharepoint/v3/contenttype/forms"/>
  </ds:schemaRefs>
</ds:datastoreItem>
</file>

<file path=customXml/itemProps2.xml><?xml version="1.0" encoding="utf-8"?>
<ds:datastoreItem xmlns:ds="http://schemas.openxmlformats.org/officeDocument/2006/customXml" ds:itemID="{F9180ED2-BA34-4A0D-9FD6-392BEEAB9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a4db0-ca0a-4732-a3b1-f1dfcc71cecf"/>
    <ds:schemaRef ds:uri="636e13b4-f694-42a4-afed-2cd24617d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864F8F-7BC0-4987-BBF2-BD376507B6C2}">
  <ds:schemaRefs>
    <ds:schemaRef ds:uri="http://schemas.microsoft.com/office/2006/metadata/properties"/>
    <ds:schemaRef ds:uri="http://schemas.microsoft.com/office/infopath/2007/PartnerControls"/>
    <ds:schemaRef ds:uri="d95a4db0-ca0a-4732-a3b1-f1dfcc71cecf"/>
    <ds:schemaRef ds:uri="636e13b4-f694-42a4-afed-2cd24617d43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2697</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Milewski</dc:creator>
  <cp:keywords/>
  <dc:description/>
  <cp:lastModifiedBy>Lisa Prazeller</cp:lastModifiedBy>
  <cp:revision>8</cp:revision>
  <dcterms:created xsi:type="dcterms:W3CDTF">2023-01-24T14:16:00Z</dcterms:created>
  <dcterms:modified xsi:type="dcterms:W3CDTF">2023-01-30T10:46:00Z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0x010100695D6562917BF043994F1FC03F217504</vt:lpwstr>
  </property>
</Properties>
</file>